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CE4" w:rsidRPr="001965FF" w:rsidRDefault="00EF2CE4" w:rsidP="00EF2CE4">
      <w:pPr>
        <w:jc w:val="center"/>
        <w:rPr>
          <w:b/>
          <w:bCs/>
          <w:sz w:val="48"/>
          <w:szCs w:val="48"/>
          <w:lang w:val="eu-ES"/>
        </w:rPr>
      </w:pPr>
      <w:r>
        <w:rPr>
          <w:b/>
          <w:bCs/>
          <w:sz w:val="48"/>
          <w:szCs w:val="48"/>
          <w:lang w:val="eu-ES"/>
        </w:rPr>
        <w:t>2</w:t>
      </w:r>
      <w:r w:rsidRPr="001965FF">
        <w:rPr>
          <w:b/>
          <w:bCs/>
          <w:sz w:val="48"/>
          <w:szCs w:val="48"/>
          <w:lang w:val="eu-ES"/>
        </w:rPr>
        <w:t>. GAIA</w:t>
      </w:r>
    </w:p>
    <w:p w:rsidR="00EF2CE4" w:rsidRPr="001965FF" w:rsidRDefault="00EF2CE4" w:rsidP="00EF2CE4">
      <w:pPr>
        <w:jc w:val="center"/>
        <w:rPr>
          <w:b/>
          <w:bCs/>
          <w:sz w:val="48"/>
          <w:szCs w:val="48"/>
          <w:lang w:val="eu-ES"/>
        </w:rPr>
      </w:pPr>
      <w:r>
        <w:rPr>
          <w:b/>
          <w:bCs/>
          <w:sz w:val="48"/>
          <w:szCs w:val="48"/>
          <w:lang w:val="eu-ES"/>
        </w:rPr>
        <w:t>FARMAKOZINETIKA</w:t>
      </w:r>
    </w:p>
    <w:p w:rsidR="00EF2CE4" w:rsidRPr="001965FF" w:rsidRDefault="00EF2CE4" w:rsidP="00EF2CE4">
      <w:pPr>
        <w:rPr>
          <w:b/>
          <w:bCs/>
          <w:sz w:val="48"/>
          <w:szCs w:val="48"/>
          <w:lang w:val="eu-ES"/>
        </w:rPr>
      </w:pPr>
      <w:r w:rsidRPr="001965FF">
        <w:rPr>
          <w:b/>
          <w:bCs/>
          <w:sz w:val="48"/>
          <w:szCs w:val="48"/>
          <w:lang w:val="eu-ES"/>
        </w:rPr>
        <w:br w:type="page"/>
      </w:r>
    </w:p>
    <w:p w:rsidR="00EF2CE4" w:rsidRDefault="00EF2CE4" w:rsidP="00EF2CE4">
      <w:pPr>
        <w:rPr>
          <w:rFonts w:ascii="Times New Roman" w:hAnsi="Times New Roman" w:cs="Times New Roman"/>
          <w:bCs/>
          <w:sz w:val="24"/>
          <w:szCs w:val="24"/>
          <w:lang w:val="eu-ES"/>
        </w:rPr>
      </w:pPr>
      <w:r>
        <w:rPr>
          <w:rFonts w:ascii="Times New Roman" w:hAnsi="Times New Roman" w:cs="Times New Roman"/>
          <w:bCs/>
          <w:sz w:val="24"/>
          <w:szCs w:val="24"/>
          <w:lang w:val="eu-ES"/>
        </w:rPr>
        <w:lastRenderedPageBreak/>
        <w:br w:type="page"/>
      </w:r>
    </w:p>
    <w:p w:rsidR="00EF2CE4" w:rsidRPr="00EF2CE4" w:rsidRDefault="00EF2CE4" w:rsidP="00090A18">
      <w:pPr>
        <w:pStyle w:val="Tarterikez"/>
        <w:jc w:val="both"/>
      </w:pPr>
      <w:r w:rsidRPr="00EF2CE4">
        <w:rPr>
          <w:bCs/>
        </w:rPr>
        <w:lastRenderedPageBreak/>
        <w:t xml:space="preserve">Farmako bat </w:t>
      </w:r>
      <w:r w:rsidRPr="00EF2CE4">
        <w:t xml:space="preserve">aho-bidez </w:t>
      </w:r>
      <w:r w:rsidRPr="00EF2CE4">
        <w:rPr>
          <w:bCs/>
        </w:rPr>
        <w:t xml:space="preserve">hartzean </w:t>
      </w:r>
      <w:r w:rsidRPr="00EF2CE4">
        <w:t xml:space="preserve">urdailean eta hestean xurgatzen da, </w:t>
      </w:r>
      <w:r w:rsidRPr="00EF2CE4">
        <w:rPr>
          <w:bCs/>
        </w:rPr>
        <w:t>odolera pasatu</w:t>
      </w:r>
      <w:r w:rsidRPr="00EF2CE4">
        <w:t xml:space="preserve">z. </w:t>
      </w:r>
    </w:p>
    <w:p w:rsidR="00EF2CE4" w:rsidRDefault="00EF2CE4" w:rsidP="00090A18">
      <w:pPr>
        <w:pStyle w:val="Tarterikez"/>
        <w:jc w:val="both"/>
      </w:pPr>
      <w:r w:rsidRPr="00EF2CE4">
        <w:t xml:space="preserve">Odolaren bidez gorputz osora hedatu eta, ondorioz, </w:t>
      </w:r>
      <w:r w:rsidRPr="00EF2CE4">
        <w:rPr>
          <w:bCs/>
        </w:rPr>
        <w:t>eragina egin behar duen leku zehatzera iritsiko da.</w:t>
      </w:r>
      <w:r w:rsidRPr="00EF2CE4">
        <w:t xml:space="preserve"> </w:t>
      </w:r>
    </w:p>
    <w:p w:rsidR="00EF2CE4" w:rsidRPr="00EF2CE4" w:rsidRDefault="00EF2CE4" w:rsidP="00090A18">
      <w:pPr>
        <w:pStyle w:val="Tarterikez"/>
        <w:jc w:val="both"/>
      </w:pPr>
      <w:r w:rsidRPr="00EF2CE4">
        <w:t xml:space="preserve">Leku zehatz horretan </w:t>
      </w:r>
      <w:r w:rsidRPr="00EF2CE4">
        <w:rPr>
          <w:bCs/>
        </w:rPr>
        <w:t>farmakoak kontzentrazio egokia lortzen</w:t>
      </w:r>
      <w:r w:rsidRPr="00EF2CE4">
        <w:t xml:space="preserve"> </w:t>
      </w:r>
      <w:r w:rsidRPr="00EF2CE4">
        <w:rPr>
          <w:bCs/>
        </w:rPr>
        <w:t>duenean, efektua eragingo du</w:t>
      </w:r>
      <w:r w:rsidRPr="00EF2CE4">
        <w:t xml:space="preserve">. Azkenik, </w:t>
      </w:r>
      <w:r w:rsidRPr="00EF2CE4">
        <w:rPr>
          <w:bCs/>
        </w:rPr>
        <w:t xml:space="preserve">farmakoaren kanporatzea </w:t>
      </w:r>
      <w:r w:rsidRPr="00EF2CE4">
        <w:t xml:space="preserve">gertatu behar da. </w:t>
      </w:r>
    </w:p>
    <w:p w:rsidR="00EF2CE4" w:rsidRDefault="00EF2CE4" w:rsidP="00090A18">
      <w:pPr>
        <w:pStyle w:val="Tarterikez"/>
        <w:jc w:val="both"/>
      </w:pPr>
    </w:p>
    <w:p w:rsidR="00EF2CE4" w:rsidRDefault="00EF2CE4" w:rsidP="00090A18">
      <w:pPr>
        <w:pStyle w:val="Tarterikez"/>
        <w:jc w:val="both"/>
      </w:pPr>
      <w:r>
        <w:t>ALDIAK:</w:t>
      </w:r>
    </w:p>
    <w:p w:rsidR="00EF2CE4" w:rsidRDefault="00EF2CE4" w:rsidP="00090A18">
      <w:pPr>
        <w:pStyle w:val="Tarterikez"/>
        <w:jc w:val="both"/>
        <w:rPr>
          <w:bCs/>
        </w:rPr>
      </w:pPr>
      <w:r w:rsidRPr="00EF2CE4">
        <w:rPr>
          <w:b/>
        </w:rPr>
        <w:t xml:space="preserve">Xurgatzea: </w:t>
      </w:r>
      <w:r w:rsidRPr="00EF2CE4">
        <w:rPr>
          <w:bCs/>
        </w:rPr>
        <w:t>Farmakoa administratzen den lekutik odolera igarotzea</w:t>
      </w:r>
      <w:r>
        <w:rPr>
          <w:bCs/>
        </w:rPr>
        <w:t xml:space="preserve">, </w:t>
      </w:r>
      <w:r w:rsidRPr="00EF2CE4">
        <w:rPr>
          <w:bCs/>
        </w:rPr>
        <w:t>mintz zelularretan zeharreko farmakoaren igarotzea aztertzen du.</w:t>
      </w:r>
    </w:p>
    <w:p w:rsidR="00EF2CE4" w:rsidRDefault="00EF2CE4" w:rsidP="00090A18">
      <w:pPr>
        <w:pStyle w:val="Tarterikez"/>
        <w:jc w:val="both"/>
        <w:rPr>
          <w:bCs/>
        </w:rPr>
      </w:pPr>
      <w:r>
        <w:rPr>
          <w:bCs/>
        </w:rPr>
        <w:t>Baldintzatzen duten ezaugarriak:</w:t>
      </w:r>
    </w:p>
    <w:p w:rsidR="00EF2CE4" w:rsidRDefault="00EF2CE4" w:rsidP="00090A18">
      <w:pPr>
        <w:pStyle w:val="Tarterikez"/>
        <w:numPr>
          <w:ilvl w:val="0"/>
          <w:numId w:val="3"/>
        </w:numPr>
        <w:jc w:val="both"/>
        <w:rPr>
          <w:bCs/>
        </w:rPr>
      </w:pPr>
      <w:r>
        <w:rPr>
          <w:bCs/>
        </w:rPr>
        <w:t>Farmakoaren ezaugarriak.</w:t>
      </w:r>
    </w:p>
    <w:p w:rsidR="00EF2CE4" w:rsidRDefault="00EF2CE4" w:rsidP="00090A18">
      <w:pPr>
        <w:pStyle w:val="Tarterikez"/>
        <w:jc w:val="both"/>
        <w:rPr>
          <w:bCs/>
        </w:rPr>
      </w:pPr>
      <w:r>
        <w:rPr>
          <w:bCs/>
        </w:rPr>
        <w:t>Xurgatzea errazten duten ezaugarriak:</w:t>
      </w:r>
    </w:p>
    <w:p w:rsidR="006A78B3" w:rsidRDefault="006A78B3" w:rsidP="00090A18">
      <w:pPr>
        <w:pStyle w:val="Tarterikez"/>
        <w:jc w:val="both"/>
        <w:rPr>
          <w:bCs/>
        </w:rPr>
      </w:pPr>
      <w:r>
        <w:rPr>
          <w:bCs/>
        </w:rPr>
        <w:t>[] handia, pisu molekular txikia, liposolbagarritasuna, ionizazio maila txikia…</w:t>
      </w:r>
    </w:p>
    <w:p w:rsidR="00EF2CE4" w:rsidRDefault="00EF2CE4" w:rsidP="00090A18">
      <w:pPr>
        <w:pStyle w:val="Tarterikez"/>
        <w:numPr>
          <w:ilvl w:val="0"/>
          <w:numId w:val="3"/>
        </w:numPr>
        <w:jc w:val="both"/>
        <w:rPr>
          <w:bCs/>
        </w:rPr>
      </w:pPr>
      <w:r>
        <w:rPr>
          <w:bCs/>
        </w:rPr>
        <w:t>Mintzak zeharkatzeko erabilitako garraio-mekanismoak</w:t>
      </w:r>
    </w:p>
    <w:p w:rsidR="006A78B3" w:rsidRDefault="006A78B3" w:rsidP="00090A18">
      <w:pPr>
        <w:pStyle w:val="Tarterikez"/>
        <w:jc w:val="both"/>
        <w:rPr>
          <w:bCs/>
        </w:rPr>
      </w:pPr>
      <w:r>
        <w:rPr>
          <w:bCs/>
        </w:rPr>
        <w:t>Garraio pasiboa; sinplea/lagundutakoa</w:t>
      </w:r>
      <w:r w:rsidR="00293603">
        <w:rPr>
          <w:bCs/>
        </w:rPr>
        <w:t xml:space="preserve"> (</w:t>
      </w:r>
      <w:r>
        <w:rPr>
          <w:bCs/>
        </w:rPr>
        <w:t>erretena)</w:t>
      </w:r>
    </w:p>
    <w:p w:rsidR="006A78B3" w:rsidRDefault="006A78B3" w:rsidP="00090A18">
      <w:pPr>
        <w:pStyle w:val="Tarterikez"/>
        <w:jc w:val="both"/>
        <w:rPr>
          <w:bCs/>
        </w:rPr>
      </w:pPr>
      <w:r>
        <w:rPr>
          <w:bCs/>
        </w:rPr>
        <w:t>Garraioa aktiboa; proteína garraiatzaileak</w:t>
      </w:r>
    </w:p>
    <w:p w:rsidR="006A78B3" w:rsidRDefault="006A78B3" w:rsidP="00090A18">
      <w:pPr>
        <w:pStyle w:val="Tarterikez"/>
        <w:jc w:val="both"/>
        <w:rPr>
          <w:bCs/>
        </w:rPr>
      </w:pPr>
      <w:r>
        <w:rPr>
          <w:bCs/>
        </w:rPr>
        <w:t>Endo/Exozitosia (hartzaileek gidaturikoa)</w:t>
      </w:r>
    </w:p>
    <w:p w:rsidR="00EF2CE4" w:rsidRDefault="00EF2CE4" w:rsidP="00090A18">
      <w:pPr>
        <w:pStyle w:val="Tarterikez"/>
        <w:numPr>
          <w:ilvl w:val="0"/>
          <w:numId w:val="3"/>
        </w:numPr>
        <w:jc w:val="both"/>
        <w:rPr>
          <w:bCs/>
        </w:rPr>
      </w:pPr>
      <w:r>
        <w:rPr>
          <w:bCs/>
        </w:rPr>
        <w:t>Administrazio bidea</w:t>
      </w:r>
    </w:p>
    <w:p w:rsidR="006A78B3" w:rsidRDefault="006A78B3" w:rsidP="00090A18">
      <w:pPr>
        <w:pStyle w:val="Tarterikez"/>
        <w:jc w:val="both"/>
        <w:rPr>
          <w:bCs/>
        </w:rPr>
      </w:pPr>
      <w:r>
        <w:rPr>
          <w:bCs/>
        </w:rPr>
        <w:t>Enterala; Ahozkoa (lehen mailako efektua/ lehen pausu hepatikoa), mihipekoa, ondestekoa.</w:t>
      </w:r>
    </w:p>
    <w:p w:rsidR="006A78B3" w:rsidRDefault="006A78B3" w:rsidP="00090A18">
      <w:pPr>
        <w:pStyle w:val="Tarterikez"/>
        <w:jc w:val="both"/>
        <w:rPr>
          <w:bCs/>
        </w:rPr>
      </w:pPr>
      <w:r>
        <w:rPr>
          <w:bCs/>
        </w:rPr>
        <w:t>Parenterala; Zain barnekoa, larruazalpekoa, muskulu barnekoa.</w:t>
      </w:r>
    </w:p>
    <w:p w:rsidR="00EF2CE4" w:rsidRDefault="00EF2CE4" w:rsidP="00090A18">
      <w:pPr>
        <w:pStyle w:val="Tarterikez"/>
        <w:numPr>
          <w:ilvl w:val="0"/>
          <w:numId w:val="3"/>
        </w:numPr>
        <w:jc w:val="both"/>
        <w:rPr>
          <w:bCs/>
        </w:rPr>
      </w:pPr>
      <w:r>
        <w:rPr>
          <w:bCs/>
        </w:rPr>
        <w:t>Faktore fisiologikoak</w:t>
      </w:r>
    </w:p>
    <w:p w:rsidR="00EF2CE4" w:rsidRDefault="00EF2CE4" w:rsidP="00090A18">
      <w:pPr>
        <w:pStyle w:val="Tarterikez"/>
        <w:numPr>
          <w:ilvl w:val="0"/>
          <w:numId w:val="3"/>
        </w:numPr>
        <w:jc w:val="both"/>
        <w:rPr>
          <w:bCs/>
        </w:rPr>
      </w:pPr>
      <w:r>
        <w:rPr>
          <w:bCs/>
        </w:rPr>
        <w:t>Faktore patologikoak</w:t>
      </w:r>
    </w:p>
    <w:p w:rsidR="00EF2CE4" w:rsidRDefault="00EF2CE4" w:rsidP="00090A18">
      <w:pPr>
        <w:pStyle w:val="Tarterikez"/>
        <w:numPr>
          <w:ilvl w:val="0"/>
          <w:numId w:val="3"/>
        </w:numPr>
        <w:jc w:val="both"/>
        <w:rPr>
          <w:bCs/>
        </w:rPr>
      </w:pPr>
      <w:r>
        <w:rPr>
          <w:bCs/>
        </w:rPr>
        <w:t>Faktore iatrogenikoak (elkarrekintzak)</w:t>
      </w:r>
    </w:p>
    <w:p w:rsidR="00EF2CE4" w:rsidRPr="00EF2CE4" w:rsidRDefault="00EF2CE4" w:rsidP="00090A18">
      <w:pPr>
        <w:pStyle w:val="Tarterikez"/>
        <w:jc w:val="both"/>
        <w:rPr>
          <w:bCs/>
        </w:rPr>
      </w:pPr>
    </w:p>
    <w:p w:rsidR="00EF2CE4" w:rsidRDefault="006A78B3" w:rsidP="00090A18">
      <w:pPr>
        <w:pStyle w:val="Tarterikez"/>
        <w:jc w:val="both"/>
        <w:rPr>
          <w:bCs/>
        </w:rPr>
      </w:pPr>
      <w:r w:rsidRPr="006A78B3">
        <w:t>Bioerabilgarritasuna (F):</w:t>
      </w:r>
      <w:r>
        <w:t xml:space="preserve"> </w:t>
      </w:r>
      <w:r w:rsidRPr="006A78B3">
        <w:rPr>
          <w:bCs/>
        </w:rPr>
        <w:t>A</w:t>
      </w:r>
      <w:r>
        <w:rPr>
          <w:bCs/>
        </w:rPr>
        <w:t>dministratutako dositik zirkulazio sistemikora iristen den eta, ondorioz, efektua sortarazteko moduan aurkitzen den farmako kantitatea.</w:t>
      </w:r>
      <w:r w:rsidRPr="006A78B3">
        <w:t xml:space="preserve"> </w:t>
      </w:r>
    </w:p>
    <w:p w:rsidR="006A78B3" w:rsidRPr="006A78B3" w:rsidRDefault="006A78B3" w:rsidP="00090A18">
      <w:pPr>
        <w:pStyle w:val="Tarterikez"/>
        <w:jc w:val="both"/>
      </w:pPr>
      <w:r>
        <w:rPr>
          <w:bCs/>
        </w:rPr>
        <w:t xml:space="preserve">Biobaliokidetasuna: </w:t>
      </w:r>
      <w:r w:rsidRPr="006A78B3">
        <w:rPr>
          <w:bCs/>
        </w:rPr>
        <w:t>Odolean dagoen farmako kontzentrazioa, berau lortzeko behar den denboren arabera  aztertzen du.</w:t>
      </w:r>
    </w:p>
    <w:p w:rsidR="006A78B3" w:rsidRDefault="006A78B3" w:rsidP="00090A18">
      <w:pPr>
        <w:pStyle w:val="Tarterikez"/>
        <w:jc w:val="both"/>
        <w:rPr>
          <w:b/>
        </w:rPr>
      </w:pPr>
    </w:p>
    <w:p w:rsidR="006A78B3" w:rsidRPr="006A78B3" w:rsidRDefault="006A78B3" w:rsidP="00090A18">
      <w:pPr>
        <w:pStyle w:val="Tarterikez"/>
        <w:jc w:val="both"/>
      </w:pPr>
      <w:r w:rsidRPr="006A78B3">
        <w:rPr>
          <w:bCs/>
        </w:rPr>
        <w:t xml:space="preserve">Farmako baten maila plasmatikoak </w:t>
      </w:r>
      <w:r w:rsidRPr="006A78B3">
        <w:t xml:space="preserve">ez dira homogeneoak, hau da, </w:t>
      </w:r>
      <w:r w:rsidRPr="006A78B3">
        <w:rPr>
          <w:bCs/>
        </w:rPr>
        <w:t xml:space="preserve">denboran zehar aldatzen doaz. Horrela, odoleko farmakoaren kontzentrazioa igarotako denboraren arabera islatzen duen </w:t>
      </w:r>
      <w:r w:rsidRPr="00536BA6">
        <w:rPr>
          <w:bCs/>
          <w:i/>
        </w:rPr>
        <w:t>maila plasmatikoen kurba</w:t>
      </w:r>
      <w:r w:rsidRPr="006A78B3">
        <w:rPr>
          <w:bCs/>
        </w:rPr>
        <w:t xml:space="preserve"> lortzen da.</w:t>
      </w:r>
    </w:p>
    <w:p w:rsidR="006A78B3" w:rsidRPr="00EF2CE4" w:rsidRDefault="006A78B3" w:rsidP="00090A18">
      <w:pPr>
        <w:pStyle w:val="Tarterikez"/>
        <w:jc w:val="both"/>
        <w:rPr>
          <w:b/>
        </w:rPr>
      </w:pPr>
    </w:p>
    <w:p w:rsidR="00EF2CE4" w:rsidRDefault="00EF2CE4" w:rsidP="00090A18">
      <w:pPr>
        <w:pStyle w:val="Tarterikez"/>
        <w:jc w:val="both"/>
        <w:rPr>
          <w:bCs/>
        </w:rPr>
      </w:pPr>
      <w:r w:rsidRPr="00EF2CE4">
        <w:rPr>
          <w:b/>
        </w:rPr>
        <w:t>Banatzea:</w:t>
      </w:r>
      <w:r>
        <w:rPr>
          <w:b/>
        </w:rPr>
        <w:t xml:space="preserve"> </w:t>
      </w:r>
      <w:r w:rsidR="0079354B" w:rsidRPr="00EF2CE4">
        <w:rPr>
          <w:bCs/>
        </w:rPr>
        <w:t>Famakoa odol-zirkulaziotik</w:t>
      </w:r>
      <w:r w:rsidR="0079354B" w:rsidRPr="00EF2CE4">
        <w:t xml:space="preserve"> </w:t>
      </w:r>
      <w:r w:rsidRPr="00EF2CE4">
        <w:rPr>
          <w:bCs/>
        </w:rPr>
        <w:t>organoetara igarotzea</w:t>
      </w:r>
      <w:r w:rsidR="00536BA6">
        <w:rPr>
          <w:bCs/>
        </w:rPr>
        <w:t xml:space="preserve">. </w:t>
      </w:r>
      <w:r w:rsidR="00536BA6" w:rsidRPr="00536BA6">
        <w:rPr>
          <w:bCs/>
        </w:rPr>
        <w:t xml:space="preserve">Emandako farmako-kantitatearen zati </w:t>
      </w:r>
      <w:r w:rsidR="00536BA6">
        <w:rPr>
          <w:bCs/>
        </w:rPr>
        <w:t xml:space="preserve">bat bakarrik </w:t>
      </w:r>
      <w:r w:rsidR="00536BA6" w:rsidRPr="00536BA6">
        <w:rPr>
          <w:bCs/>
        </w:rPr>
        <w:t>helduko da ekintzaren tokiraino</w:t>
      </w:r>
      <w:r w:rsidR="00536BA6">
        <w:rPr>
          <w:bCs/>
        </w:rPr>
        <w:t>.</w:t>
      </w:r>
    </w:p>
    <w:p w:rsidR="00536BA6" w:rsidRDefault="00536BA6" w:rsidP="00090A18">
      <w:pPr>
        <w:pStyle w:val="Tarterikez"/>
        <w:jc w:val="both"/>
        <w:rPr>
          <w:bCs/>
        </w:rPr>
      </w:pPr>
      <w:r>
        <w:rPr>
          <w:bCs/>
        </w:rPr>
        <w:t>Baldintzatzen duten faktoreak:</w:t>
      </w:r>
    </w:p>
    <w:p w:rsidR="00536BA6" w:rsidRDefault="00536BA6" w:rsidP="00090A18">
      <w:pPr>
        <w:pStyle w:val="Tarterikez"/>
        <w:numPr>
          <w:ilvl w:val="0"/>
          <w:numId w:val="4"/>
        </w:numPr>
        <w:jc w:val="both"/>
        <w:rPr>
          <w:bCs/>
        </w:rPr>
      </w:pPr>
      <w:r>
        <w:rPr>
          <w:bCs/>
        </w:rPr>
        <w:t>Xurgatzearen berdinak</w:t>
      </w:r>
    </w:p>
    <w:p w:rsidR="00536BA6" w:rsidRDefault="00536BA6" w:rsidP="00090A18">
      <w:pPr>
        <w:pStyle w:val="Tarterikez"/>
        <w:numPr>
          <w:ilvl w:val="0"/>
          <w:numId w:val="4"/>
        </w:numPr>
        <w:jc w:val="both"/>
        <w:rPr>
          <w:bCs/>
        </w:rPr>
      </w:pPr>
      <w:r>
        <w:rPr>
          <w:bCs/>
        </w:rPr>
        <w:t>Organoetako baskularizazioa</w:t>
      </w:r>
    </w:p>
    <w:p w:rsidR="00536BA6" w:rsidRDefault="00536BA6" w:rsidP="00090A18">
      <w:pPr>
        <w:pStyle w:val="Tarterikez"/>
        <w:jc w:val="both"/>
        <w:rPr>
          <w:bCs/>
        </w:rPr>
      </w:pPr>
      <w:r w:rsidRPr="00536BA6">
        <w:rPr>
          <w:bCs/>
        </w:rPr>
        <w:t xml:space="preserve">Zenbat </w:t>
      </w:r>
      <w:r>
        <w:rPr>
          <w:bCs/>
        </w:rPr>
        <w:t xml:space="preserve">eta </w:t>
      </w:r>
      <w:r w:rsidRPr="00536BA6">
        <w:rPr>
          <w:bCs/>
        </w:rPr>
        <w:t>odol-fluxu handiagoa iritsi organoetara, orduan eta farmako</w:t>
      </w:r>
      <w:r>
        <w:rPr>
          <w:bCs/>
        </w:rPr>
        <w:t xml:space="preserve"> </w:t>
      </w:r>
      <w:r w:rsidRPr="00536BA6">
        <w:rPr>
          <w:bCs/>
        </w:rPr>
        <w:t>gehiago helduko da organora</w:t>
      </w:r>
      <w:r>
        <w:rPr>
          <w:bCs/>
        </w:rPr>
        <w:t>.</w:t>
      </w:r>
    </w:p>
    <w:p w:rsidR="00536BA6" w:rsidRDefault="00536BA6" w:rsidP="00090A18">
      <w:pPr>
        <w:pStyle w:val="Tarterikez"/>
        <w:numPr>
          <w:ilvl w:val="0"/>
          <w:numId w:val="4"/>
        </w:numPr>
        <w:jc w:val="both"/>
        <w:rPr>
          <w:bCs/>
        </w:rPr>
      </w:pPr>
      <w:r>
        <w:rPr>
          <w:bCs/>
        </w:rPr>
        <w:t>Farmakoak plasmako proteinekiko dute lotura</w:t>
      </w:r>
    </w:p>
    <w:p w:rsidR="00536BA6" w:rsidRDefault="00536BA6" w:rsidP="00090A18">
      <w:pPr>
        <w:pStyle w:val="Tarterikez"/>
        <w:jc w:val="both"/>
        <w:rPr>
          <w:bCs/>
        </w:rPr>
      </w:pPr>
      <w:r w:rsidRPr="00536BA6">
        <w:rPr>
          <w:bCs/>
        </w:rPr>
        <w:t>Zenbat eta handiagoa izan plasmako proteinetara loturiko farmako kantitatea, orduan eta txikiagoa izango da farmako kantitate librea eta, beraz, baita ekintza-tokira heltzen dena ere.</w:t>
      </w:r>
    </w:p>
    <w:p w:rsidR="00536BA6" w:rsidRDefault="00536BA6" w:rsidP="00090A18">
      <w:pPr>
        <w:pStyle w:val="Tarterikez"/>
        <w:numPr>
          <w:ilvl w:val="0"/>
          <w:numId w:val="4"/>
        </w:numPr>
        <w:jc w:val="both"/>
        <w:rPr>
          <w:bCs/>
        </w:rPr>
      </w:pPr>
      <w:r>
        <w:rPr>
          <w:bCs/>
        </w:rPr>
        <w:t>Banaketa-bolumena</w:t>
      </w:r>
    </w:p>
    <w:p w:rsidR="00536BA6" w:rsidRDefault="00536BA6" w:rsidP="00090A18">
      <w:pPr>
        <w:pStyle w:val="Tarterikez"/>
        <w:jc w:val="both"/>
        <w:rPr>
          <w:bCs/>
        </w:rPr>
      </w:pPr>
      <w:r w:rsidRPr="00536BA6">
        <w:rPr>
          <w:bCs/>
          <w:noProof/>
        </w:rPr>
        <w:drawing>
          <wp:inline distT="0" distB="0" distL="0" distR="0">
            <wp:extent cx="2372995" cy="430823"/>
            <wp:effectExtent l="19050" t="0" r="8255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07150" cy="634996"/>
                      <a:chOff x="2843276" y="4652902"/>
                      <a:chExt cx="3507150" cy="634996"/>
                    </a:xfrm>
                  </a:grpSpPr>
                  <a:sp>
                    <a:nvSpPr>
                      <a:cNvPr id="4" name="object 4"/>
                      <a:cNvSpPr/>
                    </a:nvSpPr>
                    <a:spPr>
                      <a:xfrm>
                        <a:off x="2843276" y="4652902"/>
                        <a:ext cx="3507150" cy="634996"/>
                      </a:xfrm>
                      <a:prstGeom prst="rect">
                        <a:avLst/>
                      </a:prstGeom>
                      <a:blipFill>
                        <a:blip r:embed="rId5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36BA6" w:rsidRDefault="00536BA6" w:rsidP="00090A18">
      <w:pPr>
        <w:pStyle w:val="Tarterikez"/>
        <w:numPr>
          <w:ilvl w:val="0"/>
          <w:numId w:val="4"/>
        </w:numPr>
        <w:jc w:val="both"/>
        <w:rPr>
          <w:bCs/>
        </w:rPr>
      </w:pPr>
      <w:r>
        <w:rPr>
          <w:bCs/>
        </w:rPr>
        <w:t>Ehun mota</w:t>
      </w:r>
    </w:p>
    <w:p w:rsidR="00536BA6" w:rsidRDefault="00536BA6" w:rsidP="00090A18">
      <w:pPr>
        <w:pStyle w:val="Tarterikez"/>
        <w:jc w:val="both"/>
        <w:rPr>
          <w:bCs/>
        </w:rPr>
      </w:pPr>
      <w:r w:rsidRPr="00536BA6">
        <w:rPr>
          <w:bCs/>
        </w:rPr>
        <w:t>Ehun batzuek, beren izaeragatik, farmakoak denbora gehiagoz atxikitzen dituzte</w:t>
      </w:r>
      <w:r>
        <w:rPr>
          <w:bCs/>
        </w:rPr>
        <w:t>.</w:t>
      </w:r>
    </w:p>
    <w:p w:rsidR="00536BA6" w:rsidRDefault="00536BA6" w:rsidP="00090A18">
      <w:pPr>
        <w:pStyle w:val="Tarterikez"/>
        <w:jc w:val="both"/>
        <w:rPr>
          <w:bCs/>
        </w:rPr>
      </w:pPr>
    </w:p>
    <w:p w:rsidR="00536BA6" w:rsidRDefault="00536BA6" w:rsidP="00090A18">
      <w:pPr>
        <w:pStyle w:val="Tarterikez"/>
        <w:jc w:val="both"/>
        <w:rPr>
          <w:bCs/>
        </w:rPr>
      </w:pPr>
    </w:p>
    <w:p w:rsidR="00536BA6" w:rsidRDefault="00536BA6" w:rsidP="00090A18">
      <w:pPr>
        <w:pStyle w:val="Tarterikez"/>
        <w:jc w:val="both"/>
        <w:rPr>
          <w:bCs/>
        </w:rPr>
      </w:pPr>
    </w:p>
    <w:p w:rsidR="00536BA6" w:rsidRDefault="00536BA6" w:rsidP="00090A18">
      <w:pPr>
        <w:pStyle w:val="Tarterikez"/>
        <w:jc w:val="both"/>
        <w:rPr>
          <w:b/>
          <w:bCs/>
        </w:rPr>
      </w:pPr>
      <w:r>
        <w:rPr>
          <w:bCs/>
        </w:rPr>
        <w:lastRenderedPageBreak/>
        <w:t xml:space="preserve">Hesi hematoentzefalikoa: Farmakoa garunera iristea galarazten duen iragazki eraginkorra. </w:t>
      </w:r>
    </w:p>
    <w:p w:rsidR="00536BA6" w:rsidRDefault="00536BA6" w:rsidP="00090A18">
      <w:pPr>
        <w:pStyle w:val="Tarterikez"/>
        <w:jc w:val="both"/>
        <w:rPr>
          <w:bCs/>
        </w:rPr>
      </w:pPr>
      <w:r w:rsidRPr="00536BA6">
        <w:rPr>
          <w:bCs/>
        </w:rPr>
        <w:t xml:space="preserve">Hesia gainditzeko </w:t>
      </w:r>
      <w:r>
        <w:rPr>
          <w:bCs/>
        </w:rPr>
        <w:t>posible diren farmakoak diseinatu daitezke</w:t>
      </w:r>
    </w:p>
    <w:p w:rsidR="00536BA6" w:rsidRPr="00536BA6" w:rsidRDefault="00536BA6" w:rsidP="00090A18">
      <w:pPr>
        <w:pStyle w:val="Tarterikez"/>
        <w:jc w:val="both"/>
        <w:rPr>
          <w:bCs/>
        </w:rPr>
      </w:pPr>
      <w:r>
        <w:rPr>
          <w:bCs/>
        </w:rPr>
        <w:t>Osaera; Astrozitoak (</w:t>
      </w:r>
      <w:r w:rsidRPr="00536BA6">
        <w:rPr>
          <w:bCs/>
        </w:rPr>
        <w:t>NSZ aren euskarria den neurogliaren zelula mota bat</w:t>
      </w:r>
      <w:r>
        <w:rPr>
          <w:bCs/>
        </w:rPr>
        <w:t>) + Kapilarrak</w:t>
      </w:r>
    </w:p>
    <w:p w:rsidR="00536BA6" w:rsidRPr="00EF2CE4" w:rsidRDefault="00536BA6" w:rsidP="00090A18">
      <w:pPr>
        <w:pStyle w:val="Tarterikez"/>
        <w:jc w:val="both"/>
      </w:pPr>
    </w:p>
    <w:p w:rsidR="00EF2CE4" w:rsidRDefault="00EF2CE4" w:rsidP="00090A18">
      <w:pPr>
        <w:pStyle w:val="Tarterikez"/>
        <w:jc w:val="both"/>
        <w:rPr>
          <w:bCs/>
        </w:rPr>
      </w:pPr>
      <w:r w:rsidRPr="00EF2CE4">
        <w:rPr>
          <w:b/>
        </w:rPr>
        <w:t>Ezabatzea</w:t>
      </w:r>
      <w:r>
        <w:t xml:space="preserve">: </w:t>
      </w:r>
      <w:r w:rsidRPr="00EF2CE4">
        <w:rPr>
          <w:bCs/>
        </w:rPr>
        <w:t>Farmakoa gorputzetik kanpora igarotzea</w:t>
      </w:r>
      <w:r>
        <w:rPr>
          <w:bCs/>
        </w:rPr>
        <w:t xml:space="preserve"> (metabolismo + iraizpena).</w:t>
      </w:r>
    </w:p>
    <w:p w:rsidR="00F80CE6" w:rsidRDefault="00F80CE6" w:rsidP="00090A18">
      <w:pPr>
        <w:pStyle w:val="Tarterikez"/>
        <w:jc w:val="both"/>
        <w:rPr>
          <w:bCs/>
        </w:rPr>
      </w:pPr>
    </w:p>
    <w:p w:rsidR="005A0E99" w:rsidRPr="00F80CE6" w:rsidRDefault="005A0E99" w:rsidP="00090A18">
      <w:pPr>
        <w:pStyle w:val="Tarterikez"/>
        <w:jc w:val="both"/>
        <w:rPr>
          <w:bCs/>
          <w:i/>
        </w:rPr>
      </w:pPr>
      <w:r w:rsidRPr="00F80CE6">
        <w:rPr>
          <w:bCs/>
          <w:i/>
        </w:rPr>
        <w:t>Metabolismoa</w:t>
      </w:r>
    </w:p>
    <w:p w:rsidR="005A0E99" w:rsidRDefault="0079354B" w:rsidP="00090A18">
      <w:pPr>
        <w:pStyle w:val="Tarterikez"/>
        <w:jc w:val="both"/>
        <w:rPr>
          <w:bCs/>
        </w:rPr>
      </w:pPr>
      <w:r w:rsidRPr="005A0E99">
        <w:rPr>
          <w:bCs/>
        </w:rPr>
        <w:t xml:space="preserve">Batez ere, gibelean </w:t>
      </w:r>
      <w:r w:rsidRPr="005A0E99">
        <w:t xml:space="preserve">gertatzen </w:t>
      </w:r>
      <w:r w:rsidR="005A0E99" w:rsidRPr="005A0E99">
        <w:t>da</w:t>
      </w:r>
      <w:r w:rsidR="005A0E99">
        <w:t xml:space="preserve">. </w:t>
      </w:r>
      <w:r w:rsidR="005A0E99" w:rsidRPr="005A0E99">
        <w:rPr>
          <w:bCs/>
        </w:rPr>
        <w:t>Farmakoa eraldatu iraizketa errazago gertatzeko.</w:t>
      </w:r>
      <w:r w:rsidR="007A2812">
        <w:rPr>
          <w:bCs/>
        </w:rPr>
        <w:t xml:space="preserve"> </w:t>
      </w:r>
    </w:p>
    <w:p w:rsidR="00783881" w:rsidRPr="007A2812" w:rsidRDefault="0079354B" w:rsidP="00090A18">
      <w:pPr>
        <w:pStyle w:val="Tarterikez"/>
        <w:jc w:val="both"/>
      </w:pPr>
      <w:r w:rsidRPr="007A2812">
        <w:t xml:space="preserve">Metabolizatu ondoren farmakoak </w:t>
      </w:r>
      <w:r w:rsidRPr="007A2812">
        <w:rPr>
          <w:bCs/>
          <w:iCs/>
        </w:rPr>
        <w:t xml:space="preserve">metabolito inaktibo </w:t>
      </w:r>
      <w:r w:rsidRPr="007A2812">
        <w:rPr>
          <w:iCs/>
        </w:rPr>
        <w:t xml:space="preserve">(eragin </w:t>
      </w:r>
      <w:r w:rsidRPr="007A2812">
        <w:t xml:space="preserve">farmakologikorik gabekoak) zein </w:t>
      </w:r>
      <w:r w:rsidRPr="007A2812">
        <w:rPr>
          <w:bCs/>
          <w:iCs/>
        </w:rPr>
        <w:t xml:space="preserve">metabolito aktibo </w:t>
      </w:r>
      <w:r w:rsidRPr="007A2812">
        <w:rPr>
          <w:iCs/>
        </w:rPr>
        <w:t xml:space="preserve">(eragin </w:t>
      </w:r>
      <w:r w:rsidRPr="007A2812">
        <w:t xml:space="preserve">farmakologikoa dutenak) bihur daitezke. </w:t>
      </w:r>
    </w:p>
    <w:p w:rsidR="007A2812" w:rsidRDefault="007A2812" w:rsidP="00090A18">
      <w:pPr>
        <w:pStyle w:val="Tarterikez"/>
        <w:jc w:val="both"/>
      </w:pPr>
      <w:r>
        <w:t>Eraldatzen duten faktoreak:</w:t>
      </w:r>
    </w:p>
    <w:p w:rsidR="007A2812" w:rsidRDefault="007A2812" w:rsidP="00090A18">
      <w:pPr>
        <w:pStyle w:val="Tarterikez"/>
        <w:numPr>
          <w:ilvl w:val="0"/>
          <w:numId w:val="4"/>
        </w:numPr>
        <w:jc w:val="both"/>
      </w:pPr>
      <w:r>
        <w:t>Espeziea</w:t>
      </w:r>
    </w:p>
    <w:p w:rsidR="007A2812" w:rsidRDefault="007A2812" w:rsidP="00090A18">
      <w:pPr>
        <w:pStyle w:val="Tarterikez"/>
        <w:numPr>
          <w:ilvl w:val="0"/>
          <w:numId w:val="4"/>
        </w:numPr>
        <w:jc w:val="both"/>
      </w:pPr>
      <w:r>
        <w:t>Sexua, adina</w:t>
      </w:r>
    </w:p>
    <w:p w:rsidR="007A2812" w:rsidRDefault="007A2812" w:rsidP="00090A18">
      <w:pPr>
        <w:pStyle w:val="Tarterikez"/>
        <w:jc w:val="both"/>
      </w:pPr>
      <w:r>
        <w:t>Entzima jarduera ladatu dezakete, beraz, farmakoen metabolismoa ere.</w:t>
      </w:r>
    </w:p>
    <w:p w:rsidR="007A2812" w:rsidRDefault="007A2812" w:rsidP="00090A18">
      <w:pPr>
        <w:pStyle w:val="Tarterikez"/>
        <w:numPr>
          <w:ilvl w:val="0"/>
          <w:numId w:val="4"/>
        </w:numPr>
        <w:jc w:val="both"/>
      </w:pPr>
      <w:r>
        <w:t>Polimorfismo genetikoak (eduki entzimatiko ezberdina)</w:t>
      </w:r>
    </w:p>
    <w:p w:rsidR="007A2812" w:rsidRDefault="007A2812" w:rsidP="00090A18">
      <w:pPr>
        <w:pStyle w:val="Tarterikez"/>
        <w:jc w:val="both"/>
      </w:pPr>
      <w:r w:rsidRPr="007A2812">
        <w:t>Gizabanakoen arteko aldakortasun metabolikoaren faktore garrantzitsuenetariko bat da</w:t>
      </w:r>
      <w:r>
        <w:t>.</w:t>
      </w:r>
    </w:p>
    <w:p w:rsidR="007A2812" w:rsidRDefault="007A2812" w:rsidP="00090A18">
      <w:pPr>
        <w:pStyle w:val="Tarterikez"/>
        <w:numPr>
          <w:ilvl w:val="0"/>
          <w:numId w:val="4"/>
        </w:numPr>
        <w:jc w:val="both"/>
      </w:pPr>
      <w:r>
        <w:t>Farmakologikoak</w:t>
      </w:r>
    </w:p>
    <w:p w:rsidR="007A2812" w:rsidRDefault="007A2812" w:rsidP="00090A18">
      <w:pPr>
        <w:pStyle w:val="Tarterikez"/>
        <w:jc w:val="both"/>
      </w:pPr>
      <w:r>
        <w:t>Metabolismoa areagotu; Odoleko farmako kontzentrazioa gutxitu</w:t>
      </w:r>
    </w:p>
    <w:p w:rsidR="007A2812" w:rsidRDefault="007A2812" w:rsidP="00090A18">
      <w:pPr>
        <w:pStyle w:val="Tarterikez"/>
        <w:jc w:val="both"/>
      </w:pPr>
      <w:r>
        <w:t>Metabolismoa murriztu; Odoleko farmako kontzentrazioa handitu</w:t>
      </w:r>
    </w:p>
    <w:p w:rsidR="00F80CE6" w:rsidRDefault="00F80CE6" w:rsidP="00090A18">
      <w:pPr>
        <w:pStyle w:val="Tarterikez"/>
        <w:jc w:val="both"/>
      </w:pPr>
    </w:p>
    <w:p w:rsidR="00F80CE6" w:rsidRDefault="00F80CE6" w:rsidP="00090A18">
      <w:pPr>
        <w:pStyle w:val="Tarterikez"/>
        <w:jc w:val="both"/>
        <w:rPr>
          <w:i/>
        </w:rPr>
      </w:pPr>
      <w:r w:rsidRPr="00F80CE6">
        <w:rPr>
          <w:i/>
        </w:rPr>
        <w:t>Iraizpena</w:t>
      </w:r>
    </w:p>
    <w:p w:rsidR="00F80CE6" w:rsidRDefault="0079354B" w:rsidP="00090A18">
      <w:pPr>
        <w:pStyle w:val="Tarterikez"/>
        <w:jc w:val="both"/>
        <w:rPr>
          <w:bCs/>
        </w:rPr>
      </w:pPr>
      <w:r w:rsidRPr="00F80CE6">
        <w:rPr>
          <w:bCs/>
        </w:rPr>
        <w:t>Iraizpenaz arduratzen den organo nagusia</w:t>
      </w:r>
      <w:r w:rsidRPr="00F80CE6">
        <w:t xml:space="preserve"> </w:t>
      </w:r>
      <w:r w:rsidR="00F80CE6" w:rsidRPr="00F80CE6">
        <w:rPr>
          <w:bCs/>
        </w:rPr>
        <w:t>giltzurruna da, gernuaren bidez</w:t>
      </w:r>
      <w:r w:rsidR="00F80CE6">
        <w:rPr>
          <w:bCs/>
        </w:rPr>
        <w:t>. 3 prozesuren emaitza:</w:t>
      </w:r>
    </w:p>
    <w:p w:rsidR="00F80CE6" w:rsidRDefault="00F80CE6" w:rsidP="00090A18">
      <w:pPr>
        <w:pStyle w:val="Tarterikez"/>
        <w:jc w:val="both"/>
        <w:rPr>
          <w:bCs/>
          <w:iCs/>
        </w:rPr>
      </w:pPr>
      <w:r w:rsidRPr="00F80CE6">
        <w:rPr>
          <w:bCs/>
        </w:rPr>
        <w:t xml:space="preserve">Iragazpen glomerularra: Prozesu honen bidez, </w:t>
      </w:r>
      <w:r w:rsidRPr="00F80CE6">
        <w:rPr>
          <w:bCs/>
          <w:iCs/>
        </w:rPr>
        <w:t>pixara pasatzen dira plasman modu askean dauden farmako</w:t>
      </w:r>
      <w:r w:rsidR="003A7344">
        <w:rPr>
          <w:bCs/>
          <w:iCs/>
        </w:rPr>
        <w:t>a</w:t>
      </w:r>
      <w:r w:rsidRPr="00F80CE6">
        <w:rPr>
          <w:bCs/>
          <w:iCs/>
        </w:rPr>
        <w:t>k</w:t>
      </w:r>
      <w:r w:rsidR="003A7344">
        <w:rPr>
          <w:bCs/>
          <w:iCs/>
        </w:rPr>
        <w:t>.</w:t>
      </w:r>
    </w:p>
    <w:p w:rsidR="003A7344" w:rsidRDefault="003A7344" w:rsidP="00090A18">
      <w:pPr>
        <w:pStyle w:val="Tarterikez"/>
        <w:jc w:val="both"/>
        <w:rPr>
          <w:bCs/>
          <w:iCs/>
        </w:rPr>
      </w:pPr>
      <w:r w:rsidRPr="003A7344">
        <w:rPr>
          <w:bCs/>
        </w:rPr>
        <w:t>Jariatze tubularra</w:t>
      </w:r>
      <w:r w:rsidRPr="003A7344">
        <w:rPr>
          <w:iCs/>
        </w:rPr>
        <w:t xml:space="preserve">: Prozesu honen bidez, </w:t>
      </w:r>
      <w:r w:rsidRPr="003A7344">
        <w:rPr>
          <w:bCs/>
          <w:iCs/>
        </w:rPr>
        <w:t>gernura pasa daitezke plasman bai modu askean zein proteinei lotuta dauden farmakoak</w:t>
      </w:r>
      <w:r>
        <w:rPr>
          <w:bCs/>
          <w:iCs/>
        </w:rPr>
        <w:t>.</w:t>
      </w:r>
    </w:p>
    <w:p w:rsidR="003A7344" w:rsidRDefault="003A7344" w:rsidP="00090A18">
      <w:pPr>
        <w:pStyle w:val="Tarterikez"/>
        <w:jc w:val="both"/>
        <w:rPr>
          <w:bCs/>
          <w:iCs/>
        </w:rPr>
      </w:pPr>
      <w:r w:rsidRPr="003A7344">
        <w:rPr>
          <w:bCs/>
        </w:rPr>
        <w:t>Birxurgapen tubularra</w:t>
      </w:r>
      <w:r>
        <w:rPr>
          <w:bCs/>
        </w:rPr>
        <w:t>:</w:t>
      </w:r>
      <w:r w:rsidRPr="003A7344">
        <w:t xml:space="preserve"> </w:t>
      </w:r>
      <w:r w:rsidRPr="003A7344">
        <w:rPr>
          <w:bCs/>
          <w:iCs/>
        </w:rPr>
        <w:t>Aurrez giltzurrunetako tubuluetara iragazi edo jariatu diren farmakoak birxurgatu eta zirkulazioa sistemikora itzultzea</w:t>
      </w:r>
      <w:r>
        <w:rPr>
          <w:bCs/>
          <w:iCs/>
        </w:rPr>
        <w:t>.</w:t>
      </w:r>
    </w:p>
    <w:p w:rsidR="003A7344" w:rsidRDefault="003A7344" w:rsidP="00090A18">
      <w:pPr>
        <w:pStyle w:val="Tarterikez"/>
        <w:jc w:val="both"/>
        <w:rPr>
          <w:bCs/>
          <w:iCs/>
        </w:rPr>
      </w:pPr>
    </w:p>
    <w:p w:rsidR="003A7344" w:rsidRDefault="003A7344" w:rsidP="00090A18">
      <w:pPr>
        <w:pStyle w:val="Tarterikez"/>
        <w:jc w:val="both"/>
        <w:rPr>
          <w:bCs/>
        </w:rPr>
      </w:pPr>
      <w:r w:rsidRPr="003A7344">
        <w:t>I</w:t>
      </w:r>
      <w:r w:rsidRPr="003A7344">
        <w:rPr>
          <w:bCs/>
        </w:rPr>
        <w:t>raizpenaz arduratzen den bigarren bide nagusia sistema hepatobiliarra da</w:t>
      </w:r>
      <w:r w:rsidRPr="003A7344">
        <w:t xml:space="preserve">; </w:t>
      </w:r>
      <w:r w:rsidRPr="003A7344">
        <w:rPr>
          <w:bCs/>
        </w:rPr>
        <w:t>behazunaren bidez</w:t>
      </w:r>
      <w:r>
        <w:rPr>
          <w:bCs/>
        </w:rPr>
        <w:t xml:space="preserve">. </w:t>
      </w:r>
      <w:r w:rsidRPr="003A7344">
        <w:rPr>
          <w:bCs/>
        </w:rPr>
        <w:t>Bide honetatik gehienetan pisu molekular altuko konposatuak ezabatzen dira</w:t>
      </w:r>
      <w:r>
        <w:rPr>
          <w:bCs/>
        </w:rPr>
        <w:t>.</w:t>
      </w:r>
    </w:p>
    <w:p w:rsidR="003A7344" w:rsidRDefault="003A7344" w:rsidP="00090A18">
      <w:pPr>
        <w:pStyle w:val="Tarterikez"/>
        <w:jc w:val="both"/>
        <w:rPr>
          <w:bCs/>
        </w:rPr>
      </w:pPr>
    </w:p>
    <w:p w:rsidR="003A7344" w:rsidRDefault="003A7344" w:rsidP="00090A18">
      <w:pPr>
        <w:pStyle w:val="Tarterikez"/>
        <w:jc w:val="both"/>
      </w:pPr>
      <w:r w:rsidRPr="003A7344">
        <w:rPr>
          <w:bCs/>
        </w:rPr>
        <w:t>Birika bidez</w:t>
      </w:r>
      <w:r w:rsidRPr="003A7344">
        <w:t>ko iraizpena, inhalazio bidez ematen diren konposatuentzat garrantzitsua da.</w:t>
      </w:r>
    </w:p>
    <w:p w:rsidR="003A7344" w:rsidRDefault="003A7344" w:rsidP="00090A18">
      <w:pPr>
        <w:pStyle w:val="Tarterikez"/>
        <w:jc w:val="both"/>
      </w:pPr>
    </w:p>
    <w:p w:rsidR="003A7344" w:rsidRDefault="0079354B" w:rsidP="00090A18">
      <w:pPr>
        <w:pStyle w:val="Tarterikez"/>
        <w:jc w:val="both"/>
      </w:pPr>
      <w:r w:rsidRPr="003A7344">
        <w:rPr>
          <w:bCs/>
        </w:rPr>
        <w:t>Amaren esnearen bidez</w:t>
      </w:r>
      <w:r w:rsidRPr="003A7344">
        <w:t xml:space="preserve">ko iraizpena kontutan </w:t>
      </w:r>
      <w:r w:rsidR="003A7344" w:rsidRPr="003A7344">
        <w:t>hartzea garrantzitsua da</w:t>
      </w:r>
      <w:r w:rsidR="003A7344">
        <w:t xml:space="preserve">. </w:t>
      </w:r>
      <w:r w:rsidRPr="003A7344">
        <w:t>Gehienetan farmako kontzentrazioa txikia da</w:t>
      </w:r>
      <w:r w:rsidR="003A7344">
        <w:t xml:space="preserve"> b</w:t>
      </w:r>
      <w:r w:rsidR="003A7344" w:rsidRPr="003A7344">
        <w:t>aina amak kantitate handian hartu behar dituen sendagai toxikoen kasuan haurrarengana pasa daitezke</w:t>
      </w:r>
      <w:r w:rsidR="003A7344">
        <w:t>.</w:t>
      </w:r>
    </w:p>
    <w:p w:rsidR="003A7344" w:rsidRDefault="003A7344" w:rsidP="00090A18">
      <w:pPr>
        <w:pStyle w:val="Tarterikez"/>
        <w:jc w:val="both"/>
      </w:pPr>
    </w:p>
    <w:p w:rsidR="003A7344" w:rsidRDefault="0079354B" w:rsidP="00090A18">
      <w:pPr>
        <w:pStyle w:val="Tarterikez"/>
        <w:jc w:val="both"/>
      </w:pPr>
      <w:r w:rsidRPr="003A7344">
        <w:rPr>
          <w:bCs/>
        </w:rPr>
        <w:t>Listuaren, izerdiaren eta malkoen bidez</w:t>
      </w:r>
      <w:r w:rsidRPr="003A7344">
        <w:t xml:space="preserve"> </w:t>
      </w:r>
      <w:r w:rsidR="003A7344" w:rsidRPr="003A7344">
        <w:t>iraizten den farmako kopurua txikia da. Hala ere garrantzitsua izan daiteke sustantzia toxiko batzuen kasuan</w:t>
      </w:r>
      <w:r w:rsidR="003A7344">
        <w:t>.</w:t>
      </w:r>
    </w:p>
    <w:p w:rsidR="003A7344" w:rsidRDefault="003A7344" w:rsidP="00090A18">
      <w:pPr>
        <w:pStyle w:val="Tarterikez"/>
        <w:jc w:val="both"/>
      </w:pPr>
    </w:p>
    <w:p w:rsidR="003A7344" w:rsidRDefault="003A7344" w:rsidP="00090A18">
      <w:pPr>
        <w:pStyle w:val="Tarterikez"/>
        <w:jc w:val="both"/>
        <w:rPr>
          <w:bCs/>
        </w:rPr>
      </w:pPr>
      <w:r>
        <w:t xml:space="preserve">Erdibizitza (t1/2): </w:t>
      </w:r>
      <w:r w:rsidRPr="003A7344">
        <w:rPr>
          <w:bCs/>
        </w:rPr>
        <w:t>Odoleko/plasmako farmako-kontzentrazioa erdira gutxitzeko behar den denbora.</w:t>
      </w:r>
      <w:r w:rsidRPr="003A7344">
        <w:t xml:space="preserve"> </w:t>
      </w:r>
      <w:r w:rsidRPr="003A7344">
        <w:rPr>
          <w:bCs/>
        </w:rPr>
        <w:t>Farmakoaren efektuak zenbat denbora iraungo duen adierazten du.</w:t>
      </w:r>
    </w:p>
    <w:p w:rsidR="003A7344" w:rsidRDefault="003A7344" w:rsidP="00090A18">
      <w:pPr>
        <w:pStyle w:val="Tarterikez"/>
        <w:jc w:val="both"/>
        <w:rPr>
          <w:bCs/>
        </w:rPr>
      </w:pPr>
    </w:p>
    <w:p w:rsidR="003A7344" w:rsidRDefault="003A7344" w:rsidP="00090A18">
      <w:pPr>
        <w:pStyle w:val="Tarterikez"/>
        <w:jc w:val="both"/>
        <w:rPr>
          <w:bCs/>
        </w:rPr>
      </w:pPr>
      <w:r>
        <w:rPr>
          <w:bCs/>
        </w:rPr>
        <w:t>ELKARREKINTZA FARMAKOLOGIKOAK:</w:t>
      </w:r>
    </w:p>
    <w:p w:rsidR="003A7344" w:rsidRDefault="003A7344" w:rsidP="00090A18">
      <w:pPr>
        <w:pStyle w:val="Tarterikez"/>
        <w:jc w:val="both"/>
      </w:pPr>
      <w:r w:rsidRPr="003A7344">
        <w:t>Farmako batek, aldi berean beste farmako batekin administratu izanagatik, bigarren farmakoaren efektuan eragiten duenean.</w:t>
      </w:r>
    </w:p>
    <w:p w:rsidR="003A7344" w:rsidRDefault="003A7344" w:rsidP="00090A18">
      <w:pPr>
        <w:pStyle w:val="Tarterikez"/>
        <w:jc w:val="both"/>
        <w:rPr>
          <w:bCs/>
        </w:rPr>
      </w:pPr>
      <w:r>
        <w:t>E</w:t>
      </w:r>
      <w:r w:rsidRPr="003A7344">
        <w:t xml:space="preserve">lkarrekintzak </w:t>
      </w:r>
      <w:r w:rsidRPr="003A7344">
        <w:rPr>
          <w:bCs/>
        </w:rPr>
        <w:t>ez dira farmakoen artean bakarrik sortzen; baizik eta edozein sustantzia kimikorekin sortu daitezke;</w:t>
      </w:r>
      <w:r>
        <w:rPr>
          <w:bCs/>
        </w:rPr>
        <w:t xml:space="preserve"> elikagaiak, alkohola, tabakoa…</w:t>
      </w:r>
    </w:p>
    <w:p w:rsidR="0084651C" w:rsidRDefault="0084651C" w:rsidP="00090A18">
      <w:pPr>
        <w:pStyle w:val="Tarterikez"/>
        <w:jc w:val="both"/>
        <w:rPr>
          <w:bCs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4651C" w:rsidTr="0084651C">
        <w:trPr>
          <w:trHeight w:val="1275"/>
        </w:trPr>
        <w:tc>
          <w:tcPr>
            <w:tcW w:w="4322" w:type="dxa"/>
          </w:tcPr>
          <w:p w:rsidR="0084651C" w:rsidRPr="0084651C" w:rsidRDefault="0084651C" w:rsidP="00090A18">
            <w:pPr>
              <w:pStyle w:val="Tarterikez"/>
              <w:jc w:val="both"/>
            </w:pPr>
            <w:r w:rsidRPr="0084651C">
              <w:lastRenderedPageBreak/>
              <w:t xml:space="preserve">Kuantitatiboan: Efektuaren handiagotzea (sinergismoa) edo gutxiagotzea (antagonismoa). </w:t>
            </w:r>
          </w:p>
          <w:p w:rsidR="0084651C" w:rsidRPr="0084651C" w:rsidRDefault="0084651C" w:rsidP="00090A18">
            <w:pPr>
              <w:pStyle w:val="Tarterikez"/>
              <w:jc w:val="both"/>
            </w:pPr>
            <w:r w:rsidRPr="0084651C">
              <w:t xml:space="preserve">Kualitatiboan: Ohiz kanpoko efekturen bat </w:t>
            </w:r>
          </w:p>
          <w:p w:rsidR="0084651C" w:rsidRDefault="0084651C" w:rsidP="00090A18">
            <w:pPr>
              <w:pStyle w:val="Tarterikez"/>
              <w:jc w:val="both"/>
            </w:pPr>
            <w:r w:rsidRPr="0084651C">
              <w:t xml:space="preserve">agertzea. </w:t>
            </w:r>
          </w:p>
        </w:tc>
        <w:tc>
          <w:tcPr>
            <w:tcW w:w="4322" w:type="dxa"/>
          </w:tcPr>
          <w:p w:rsidR="0084651C" w:rsidRPr="0084651C" w:rsidRDefault="0084651C" w:rsidP="00090A18">
            <w:pPr>
              <w:pStyle w:val="Tarterikez"/>
              <w:jc w:val="both"/>
            </w:pPr>
            <w:r w:rsidRPr="0084651C">
              <w:rPr>
                <w:bCs/>
              </w:rPr>
              <w:t xml:space="preserve">Ez desiratuak </w:t>
            </w:r>
            <w:r w:rsidRPr="0084651C">
              <w:t>edo kaltegarriak</w:t>
            </w:r>
          </w:p>
          <w:p w:rsidR="0084651C" w:rsidRPr="0084651C" w:rsidRDefault="0084651C" w:rsidP="00090A18">
            <w:pPr>
              <w:pStyle w:val="Tarterikez"/>
              <w:jc w:val="both"/>
            </w:pPr>
            <w:r w:rsidRPr="0084651C">
              <w:t xml:space="preserve">Desiratuak edo </w:t>
            </w:r>
            <w:r w:rsidRPr="0084651C">
              <w:rPr>
                <w:bCs/>
              </w:rPr>
              <w:t>onuragarriak</w:t>
            </w:r>
            <w:r w:rsidRPr="0084651C">
              <w:t xml:space="preserve">. Adb.: Intoxikazioak tratatzeko erabiltzen diren antagonismoak. </w:t>
            </w:r>
          </w:p>
          <w:p w:rsidR="0084651C" w:rsidRDefault="0084651C" w:rsidP="00090A18">
            <w:pPr>
              <w:pStyle w:val="Tarterikez"/>
              <w:jc w:val="both"/>
            </w:pPr>
          </w:p>
        </w:tc>
      </w:tr>
    </w:tbl>
    <w:p w:rsidR="00D81F2D" w:rsidRDefault="00D81F2D" w:rsidP="00090A18">
      <w:pPr>
        <w:pStyle w:val="Tarterikez"/>
        <w:jc w:val="both"/>
      </w:pPr>
    </w:p>
    <w:p w:rsidR="0084651C" w:rsidRDefault="0084651C" w:rsidP="00090A18">
      <w:pPr>
        <w:pStyle w:val="Tarterikez"/>
        <w:jc w:val="both"/>
      </w:pPr>
      <w:r>
        <w:t>3 motatan sailkatu:</w:t>
      </w:r>
    </w:p>
    <w:p w:rsidR="00783881" w:rsidRPr="0084651C" w:rsidRDefault="0079354B" w:rsidP="00090A18">
      <w:pPr>
        <w:pStyle w:val="Tarterikez"/>
        <w:numPr>
          <w:ilvl w:val="1"/>
          <w:numId w:val="11"/>
        </w:numPr>
        <w:jc w:val="both"/>
      </w:pPr>
      <w:r w:rsidRPr="0084651C">
        <w:rPr>
          <w:b/>
          <w:bCs/>
        </w:rPr>
        <w:t>Farmazeutikoak edo bateraezintasuna</w:t>
      </w:r>
    </w:p>
    <w:p w:rsidR="0084651C" w:rsidRDefault="0084651C" w:rsidP="00090A18">
      <w:pPr>
        <w:pStyle w:val="Tarterikez"/>
        <w:jc w:val="both"/>
      </w:pPr>
      <w:r>
        <w:t>G</w:t>
      </w:r>
      <w:r w:rsidRPr="0084651C">
        <w:t>arrantzitsuak dira farmako bat zain barneko bidetik administratzen denean</w:t>
      </w:r>
      <w:r>
        <w:t>.</w:t>
      </w:r>
    </w:p>
    <w:p w:rsidR="00275729" w:rsidRPr="0084651C" w:rsidRDefault="00275729" w:rsidP="00090A18">
      <w:pPr>
        <w:pStyle w:val="Tarterikez"/>
        <w:jc w:val="both"/>
      </w:pPr>
    </w:p>
    <w:p w:rsidR="0084651C" w:rsidRPr="0084651C" w:rsidRDefault="0079354B" w:rsidP="00090A18">
      <w:pPr>
        <w:pStyle w:val="Tarterikez"/>
        <w:numPr>
          <w:ilvl w:val="1"/>
          <w:numId w:val="11"/>
        </w:numPr>
        <w:jc w:val="both"/>
      </w:pPr>
      <w:r w:rsidRPr="0084651C">
        <w:rPr>
          <w:b/>
          <w:bCs/>
        </w:rPr>
        <w:t xml:space="preserve">Farmakozinetikoak </w:t>
      </w:r>
    </w:p>
    <w:p w:rsidR="0084651C" w:rsidRDefault="0084651C" w:rsidP="00090A18">
      <w:pPr>
        <w:pStyle w:val="Tarterikez"/>
        <w:jc w:val="both"/>
      </w:pPr>
      <w:r w:rsidRPr="0084651C">
        <w:t>Xurgatze, banaketa, metabolismo edo iraizketa prozesuetan ematen diren elkarrekintza farmakologikoak</w:t>
      </w:r>
      <w:r>
        <w:t>.</w:t>
      </w:r>
    </w:p>
    <w:p w:rsidR="0084651C" w:rsidRDefault="0079354B" w:rsidP="00090A18">
      <w:pPr>
        <w:pStyle w:val="Tarterikez"/>
        <w:jc w:val="both"/>
      </w:pPr>
      <w:r w:rsidRPr="0084651C">
        <w:rPr>
          <w:bCs/>
        </w:rPr>
        <w:t xml:space="preserve">Bereiziki garrantzitsuak </w:t>
      </w:r>
      <w:r w:rsidRPr="0084651C">
        <w:t xml:space="preserve">dira </w:t>
      </w:r>
      <w:r w:rsidRPr="0084651C">
        <w:rPr>
          <w:bCs/>
        </w:rPr>
        <w:t>metabolismo mailan</w:t>
      </w:r>
      <w:r w:rsidRPr="0084651C">
        <w:rPr>
          <w:b/>
          <w:bCs/>
        </w:rPr>
        <w:t xml:space="preserve"> </w:t>
      </w:r>
      <w:r w:rsidRPr="0084651C">
        <w:t>ematen</w:t>
      </w:r>
      <w:r w:rsidR="0084651C">
        <w:t xml:space="preserve"> </w:t>
      </w:r>
      <w:r w:rsidR="0084651C" w:rsidRPr="0084651C">
        <w:t>diren interakzio farmakologikoak</w:t>
      </w:r>
      <w:r w:rsidR="0084651C">
        <w:t>.</w:t>
      </w:r>
    </w:p>
    <w:p w:rsidR="0084651C" w:rsidRDefault="00090A18" w:rsidP="00090A18">
      <w:pPr>
        <w:pStyle w:val="Tarterikez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3.55pt;margin-top:15.55pt;width:0;height:12.45pt;flip:y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387.8pt;margin-top:3.75pt;width:0;height:11.8pt;z-index:251658240" o:connectortype="straight">
            <v:stroke endarrow="block"/>
          </v:shape>
        </w:pict>
      </w:r>
      <w:r w:rsidR="0084651C">
        <w:tab/>
        <w:t>Bi farmako batera ematean bietako baten metabolismoa areagotu</w:t>
      </w:r>
      <w:r w:rsidR="00275729">
        <w:t xml:space="preserve"> (odoleko [] </w:t>
      </w:r>
      <w:r w:rsidR="0084651C">
        <w:t xml:space="preserve"> </w:t>
      </w:r>
      <w:r w:rsidR="00275729">
        <w:t xml:space="preserve">   ) </w:t>
      </w:r>
      <w:r w:rsidR="0084651C">
        <w:t>edo moteldu</w:t>
      </w:r>
      <w:r w:rsidR="00275729">
        <w:t xml:space="preserve"> (odoleko []    ) daiteke.</w:t>
      </w:r>
    </w:p>
    <w:p w:rsidR="00275729" w:rsidRDefault="00275729" w:rsidP="00090A18">
      <w:pPr>
        <w:pStyle w:val="Tarterikez"/>
        <w:jc w:val="both"/>
      </w:pPr>
    </w:p>
    <w:p w:rsidR="00783881" w:rsidRPr="00275729" w:rsidRDefault="0079354B" w:rsidP="00090A18">
      <w:pPr>
        <w:pStyle w:val="Tarterikez"/>
        <w:jc w:val="both"/>
      </w:pPr>
      <w:r w:rsidRPr="00275729">
        <w:rPr>
          <w:bCs/>
        </w:rPr>
        <w:t>Nahiz eta gehienetan interakzioek garrantzi kliniko handia ez izan, egoera kliniko batzuetan arrisku bat suposatu dezakete</w:t>
      </w:r>
      <w:r w:rsidRPr="00275729">
        <w:t>:</w:t>
      </w:r>
    </w:p>
    <w:p w:rsidR="00275729" w:rsidRPr="00275729" w:rsidRDefault="00090A18" w:rsidP="00090A18">
      <w:pPr>
        <w:pStyle w:val="Tarterikez"/>
        <w:jc w:val="both"/>
        <w:rPr>
          <w:bCs/>
        </w:rPr>
      </w:pPr>
      <w:r>
        <w:rPr>
          <w:b/>
          <w:bCs/>
          <w:noProof/>
          <w:u w:val="thick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5.3pt;margin-top:9.75pt;width:139.1pt;height:184.5pt;z-index:251661312;mso-width-relative:margin;mso-height-relative:margin">
            <v:textbox>
              <w:txbxContent>
                <w:p w:rsidR="0026453B" w:rsidRDefault="0026453B" w:rsidP="0026453B">
                  <w:pPr>
                    <w:pStyle w:val="Tarterikez"/>
                    <w:rPr>
                      <w:bCs/>
                    </w:rPr>
                  </w:pPr>
                  <w:r>
                    <w:rPr>
                      <w:bCs/>
                    </w:rPr>
                    <w:t>I</w:t>
                  </w:r>
                  <w:r w:rsidRPr="0026453B">
                    <w:rPr>
                      <w:bCs/>
                    </w:rPr>
                    <w:t>nterakzioak egotekotan arrisku gehiago aurkezten duten farmako batzuk:</w:t>
                  </w:r>
                </w:p>
                <w:p w:rsidR="0026453B" w:rsidRPr="0026453B" w:rsidRDefault="0026453B" w:rsidP="0026453B">
                  <w:pPr>
                    <w:pStyle w:val="Tarterikez"/>
                  </w:pPr>
                </w:p>
                <w:p w:rsidR="00783881" w:rsidRPr="0026453B" w:rsidRDefault="0079354B" w:rsidP="0026453B">
                  <w:pPr>
                    <w:pStyle w:val="Tarterikez"/>
                  </w:pPr>
                  <w:r w:rsidRPr="0026453B">
                    <w:t>Antiarritmikoak.</w:t>
                  </w:r>
                </w:p>
                <w:p w:rsidR="00783881" w:rsidRPr="0026453B" w:rsidRDefault="0079354B" w:rsidP="0026453B">
                  <w:pPr>
                    <w:pStyle w:val="Tarterikez"/>
                  </w:pPr>
                  <w:r w:rsidRPr="0026453B">
                    <w:t>Ahozko koagulazioaren aurkakoak.</w:t>
                  </w:r>
                </w:p>
                <w:p w:rsidR="00783881" w:rsidRPr="0026453B" w:rsidRDefault="0079354B" w:rsidP="0026453B">
                  <w:pPr>
                    <w:pStyle w:val="Tarterikez"/>
                  </w:pPr>
                  <w:r w:rsidRPr="0026453B">
                    <w:t>Antineoplasikoak.</w:t>
                  </w:r>
                </w:p>
                <w:p w:rsidR="00783881" w:rsidRPr="0026453B" w:rsidRDefault="0079354B" w:rsidP="0026453B">
                  <w:pPr>
                    <w:pStyle w:val="Tarterikez"/>
                  </w:pPr>
                  <w:r w:rsidRPr="0026453B">
                    <w:t>Kortikoideak.</w:t>
                  </w:r>
                </w:p>
                <w:p w:rsidR="00783881" w:rsidRPr="0026453B" w:rsidRDefault="0079354B" w:rsidP="0026453B">
                  <w:pPr>
                    <w:pStyle w:val="Tarterikez"/>
                  </w:pPr>
                  <w:r w:rsidRPr="0026453B">
                    <w:t>NSZaren depresoreak</w:t>
                  </w:r>
                  <w:r w:rsidR="0026453B">
                    <w:t>.</w:t>
                  </w:r>
                </w:p>
                <w:p w:rsidR="00783881" w:rsidRPr="0026453B" w:rsidRDefault="0079354B" w:rsidP="0026453B">
                  <w:pPr>
                    <w:pStyle w:val="Tarterikez"/>
                  </w:pPr>
                  <w:r w:rsidRPr="0026453B">
                    <w:t>Hipogluzemianteak.</w:t>
                  </w:r>
                </w:p>
                <w:p w:rsidR="00783881" w:rsidRPr="0026453B" w:rsidRDefault="0079354B" w:rsidP="0026453B">
                  <w:pPr>
                    <w:pStyle w:val="Tarterikez"/>
                  </w:pPr>
                  <w:r w:rsidRPr="0026453B">
                    <w:t>Hipotentsoreak.</w:t>
                  </w:r>
                </w:p>
                <w:p w:rsidR="00783881" w:rsidRPr="0026453B" w:rsidRDefault="0079354B" w:rsidP="0026453B">
                  <w:pPr>
                    <w:pStyle w:val="Tarterikez"/>
                  </w:pPr>
                  <w:r w:rsidRPr="0026453B">
                    <w:t>Inotropiko positiboak.</w:t>
                  </w:r>
                </w:p>
                <w:p w:rsidR="0026453B" w:rsidRDefault="0026453B"/>
              </w:txbxContent>
            </v:textbox>
          </v:shape>
        </w:pict>
      </w:r>
      <w:r w:rsidR="00275729" w:rsidRPr="00275729">
        <w:rPr>
          <w:bCs/>
        </w:rPr>
        <w:t>Tarte terapeutiko estuak dituzten farmakoak jasotzen dituzten pazienteak</w:t>
      </w:r>
    </w:p>
    <w:p w:rsidR="00275729" w:rsidRDefault="00275729" w:rsidP="00090A18">
      <w:pPr>
        <w:pStyle w:val="Tarterikez"/>
        <w:jc w:val="both"/>
        <w:rPr>
          <w:bCs/>
        </w:rPr>
      </w:pPr>
      <w:r w:rsidRPr="00275729">
        <w:rPr>
          <w:bCs/>
        </w:rPr>
        <w:t>Farmako kopuru handia hartzen duten pazienteak</w:t>
      </w:r>
    </w:p>
    <w:p w:rsidR="00275729" w:rsidRPr="0026453B" w:rsidRDefault="00275729" w:rsidP="00090A18">
      <w:pPr>
        <w:pStyle w:val="Tarterikez"/>
        <w:jc w:val="both"/>
        <w:rPr>
          <w:bCs/>
        </w:rPr>
      </w:pPr>
      <w:r w:rsidRPr="0026453B">
        <w:rPr>
          <w:bCs/>
        </w:rPr>
        <w:t>Gaixotasun larriak dituzten pazienteak</w:t>
      </w:r>
    </w:p>
    <w:p w:rsidR="00275729" w:rsidRPr="0026453B" w:rsidRDefault="00275729" w:rsidP="00090A18">
      <w:pPr>
        <w:pStyle w:val="Tarterikez"/>
        <w:jc w:val="both"/>
        <w:rPr>
          <w:bCs/>
        </w:rPr>
      </w:pPr>
      <w:r w:rsidRPr="0026453B">
        <w:rPr>
          <w:bCs/>
        </w:rPr>
        <w:t>GIBaz kutsatutako pazienteak</w:t>
      </w:r>
    </w:p>
    <w:p w:rsidR="00275729" w:rsidRPr="0026453B" w:rsidRDefault="00275729" w:rsidP="00090A18">
      <w:pPr>
        <w:pStyle w:val="Tarterikez"/>
        <w:jc w:val="both"/>
        <w:rPr>
          <w:bCs/>
        </w:rPr>
      </w:pPr>
      <w:r w:rsidRPr="0026453B">
        <w:rPr>
          <w:bCs/>
        </w:rPr>
        <w:t>Farmakoen menpekotasuna duten pazienteak</w:t>
      </w:r>
    </w:p>
    <w:p w:rsidR="00275729" w:rsidRPr="0026453B" w:rsidRDefault="0079354B" w:rsidP="00090A18">
      <w:pPr>
        <w:pStyle w:val="Tarterikez"/>
        <w:jc w:val="both"/>
        <w:rPr>
          <w:bCs/>
        </w:rPr>
      </w:pPr>
      <w:r w:rsidRPr="0026453B">
        <w:rPr>
          <w:bCs/>
        </w:rPr>
        <w:t xml:space="preserve">Paziente “pasiboak” (umeak, zaharrak edo buruko gaixotasunen bat </w:t>
      </w:r>
      <w:r w:rsidR="0026453B">
        <w:rPr>
          <w:bCs/>
        </w:rPr>
        <w:t>dutenak)</w:t>
      </w:r>
    </w:p>
    <w:p w:rsidR="00275729" w:rsidRDefault="00275729" w:rsidP="00090A18">
      <w:pPr>
        <w:pStyle w:val="Tarterikez"/>
        <w:jc w:val="both"/>
      </w:pPr>
    </w:p>
    <w:p w:rsidR="0026453B" w:rsidRPr="0026453B" w:rsidRDefault="0026453B" w:rsidP="00090A18">
      <w:pPr>
        <w:pStyle w:val="Tarterikez"/>
        <w:jc w:val="both"/>
        <w:rPr>
          <w:bCs/>
        </w:rPr>
      </w:pPr>
      <w:r>
        <w:rPr>
          <w:bCs/>
        </w:rPr>
        <w:t>I</w:t>
      </w:r>
      <w:r w:rsidRPr="0026453B">
        <w:rPr>
          <w:bCs/>
        </w:rPr>
        <w:t>nterakzioak maiztasun handiagoarekin sortzen dituzte:</w:t>
      </w:r>
    </w:p>
    <w:p w:rsidR="0026453B" w:rsidRPr="0026453B" w:rsidRDefault="0026453B" w:rsidP="00090A18">
      <w:pPr>
        <w:pStyle w:val="Tarterikez"/>
        <w:numPr>
          <w:ilvl w:val="0"/>
          <w:numId w:val="4"/>
        </w:numPr>
        <w:jc w:val="both"/>
        <w:rPr>
          <w:bCs/>
        </w:rPr>
      </w:pPr>
      <w:r w:rsidRPr="0026453B">
        <w:rPr>
          <w:bCs/>
        </w:rPr>
        <w:t>Indize terapeutiko estua</w:t>
      </w:r>
    </w:p>
    <w:p w:rsidR="0026453B" w:rsidRPr="0026453B" w:rsidRDefault="0026453B" w:rsidP="00090A18">
      <w:pPr>
        <w:pStyle w:val="Tarterikez"/>
        <w:numPr>
          <w:ilvl w:val="0"/>
          <w:numId w:val="4"/>
        </w:numPr>
        <w:jc w:val="both"/>
        <w:rPr>
          <w:bCs/>
        </w:rPr>
      </w:pPr>
      <w:r w:rsidRPr="0026453B">
        <w:rPr>
          <w:bCs/>
        </w:rPr>
        <w:t>Proteina plasmatikoetara bat-egite tasa altua</w:t>
      </w:r>
    </w:p>
    <w:p w:rsidR="0026453B" w:rsidRPr="0026453B" w:rsidRDefault="0026453B" w:rsidP="00090A18">
      <w:pPr>
        <w:pStyle w:val="Tarterikez"/>
        <w:numPr>
          <w:ilvl w:val="0"/>
          <w:numId w:val="4"/>
        </w:numPr>
        <w:jc w:val="both"/>
        <w:rPr>
          <w:bCs/>
        </w:rPr>
      </w:pPr>
      <w:r w:rsidRPr="0026453B">
        <w:rPr>
          <w:bCs/>
        </w:rPr>
        <w:t>Metabolismo asegarria duten farmakoak</w:t>
      </w:r>
    </w:p>
    <w:p w:rsidR="00783881" w:rsidRPr="0026453B" w:rsidRDefault="0079354B" w:rsidP="00090A18">
      <w:pPr>
        <w:pStyle w:val="Tarterikez"/>
        <w:numPr>
          <w:ilvl w:val="0"/>
          <w:numId w:val="4"/>
        </w:numPr>
        <w:jc w:val="both"/>
        <w:rPr>
          <w:bCs/>
        </w:rPr>
      </w:pPr>
      <w:r w:rsidRPr="0026453B">
        <w:rPr>
          <w:bCs/>
        </w:rPr>
        <w:t xml:space="preserve">Bere kontzentrazioaren mendeko efektuak </w:t>
      </w:r>
    </w:p>
    <w:p w:rsidR="0026453B" w:rsidRDefault="0026453B" w:rsidP="00090A18">
      <w:pPr>
        <w:pStyle w:val="Tarterikez"/>
        <w:jc w:val="both"/>
        <w:rPr>
          <w:b/>
          <w:bCs/>
          <w:u w:val="thick"/>
        </w:rPr>
      </w:pPr>
    </w:p>
    <w:p w:rsidR="0026453B" w:rsidRPr="0026453B" w:rsidRDefault="0026453B" w:rsidP="00090A18">
      <w:pPr>
        <w:pStyle w:val="Tarterikez"/>
        <w:jc w:val="both"/>
        <w:rPr>
          <w:b/>
          <w:bCs/>
          <w:u w:val="thick"/>
        </w:rPr>
      </w:pPr>
    </w:p>
    <w:p w:rsidR="0084651C" w:rsidRPr="00275729" w:rsidRDefault="0084651C" w:rsidP="00090A18">
      <w:pPr>
        <w:pStyle w:val="Tarterikez"/>
        <w:numPr>
          <w:ilvl w:val="1"/>
          <w:numId w:val="11"/>
        </w:numPr>
        <w:jc w:val="both"/>
      </w:pPr>
      <w:r w:rsidRPr="0084651C">
        <w:rPr>
          <w:b/>
          <w:bCs/>
        </w:rPr>
        <w:t>Farmakodinamikoak</w:t>
      </w:r>
      <w:r>
        <w:rPr>
          <w:b/>
          <w:bCs/>
        </w:rPr>
        <w:t xml:space="preserve"> </w:t>
      </w:r>
      <w:r>
        <w:rPr>
          <w:bCs/>
        </w:rPr>
        <w:t>(aurre</w:t>
      </w:r>
      <w:bookmarkStart w:id="0" w:name="_GoBack"/>
      <w:bookmarkEnd w:id="0"/>
      <w:r>
        <w:rPr>
          <w:bCs/>
        </w:rPr>
        <w:t>z ezagutu ohi direnak)</w:t>
      </w:r>
      <w:r w:rsidR="00275729">
        <w:rPr>
          <w:bCs/>
        </w:rPr>
        <w:t xml:space="preserve"> </w:t>
      </w:r>
    </w:p>
    <w:p w:rsidR="00275729" w:rsidRPr="003A7344" w:rsidRDefault="00275729" w:rsidP="0026453B">
      <w:pPr>
        <w:pStyle w:val="Tarterikez"/>
      </w:pPr>
    </w:p>
    <w:sectPr w:rsidR="00275729" w:rsidRPr="003A7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4AD"/>
    <w:multiLevelType w:val="hybridMultilevel"/>
    <w:tmpl w:val="15164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FD1"/>
    <w:multiLevelType w:val="hybridMultilevel"/>
    <w:tmpl w:val="012409B4"/>
    <w:lvl w:ilvl="0" w:tplc="7F22A86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0A57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BE95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4BE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5AA08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7A1E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E2467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F0B2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942A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82471"/>
    <w:multiLevelType w:val="hybridMultilevel"/>
    <w:tmpl w:val="835E54B2"/>
    <w:lvl w:ilvl="0" w:tplc="C450C3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2F3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2A5E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8BA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5CEA9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283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606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6B9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2BB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2475"/>
    <w:multiLevelType w:val="hybridMultilevel"/>
    <w:tmpl w:val="8D2C5B08"/>
    <w:lvl w:ilvl="0" w:tplc="DF2405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E5D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1087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481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879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A6CF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C3B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682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249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756C7"/>
    <w:multiLevelType w:val="hybridMultilevel"/>
    <w:tmpl w:val="8D00D5E6"/>
    <w:lvl w:ilvl="0" w:tplc="8604B9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25F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48AB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E59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878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605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4B8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1C88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C2E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3C1D"/>
    <w:multiLevelType w:val="hybridMultilevel"/>
    <w:tmpl w:val="302A4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D40BC"/>
    <w:multiLevelType w:val="hybridMultilevel"/>
    <w:tmpl w:val="37E4B34E"/>
    <w:lvl w:ilvl="0" w:tplc="24FAF7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22F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202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2D0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0A2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03E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228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466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C63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0227A"/>
    <w:multiLevelType w:val="hybridMultilevel"/>
    <w:tmpl w:val="C3065008"/>
    <w:lvl w:ilvl="0" w:tplc="9536D5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84A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E3D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4B8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58C8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2D0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E1C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0CE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402B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47A66"/>
    <w:multiLevelType w:val="hybridMultilevel"/>
    <w:tmpl w:val="CD8883C0"/>
    <w:lvl w:ilvl="0" w:tplc="F65847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692B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625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AB3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D026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000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497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448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C96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40628"/>
    <w:multiLevelType w:val="hybridMultilevel"/>
    <w:tmpl w:val="CAAE0D1C"/>
    <w:lvl w:ilvl="0" w:tplc="7054B2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091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549B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41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2E3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C48F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6FC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4CA4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292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76927"/>
    <w:multiLevelType w:val="hybridMultilevel"/>
    <w:tmpl w:val="B758595C"/>
    <w:lvl w:ilvl="0" w:tplc="B7D86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F1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4B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EF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41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2C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8B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46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4A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BE2489"/>
    <w:multiLevelType w:val="hybridMultilevel"/>
    <w:tmpl w:val="B01EE066"/>
    <w:lvl w:ilvl="0" w:tplc="24C620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E91B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48AB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0B1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E02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6D85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09C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604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EF6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4AB6"/>
    <w:multiLevelType w:val="hybridMultilevel"/>
    <w:tmpl w:val="FA286A76"/>
    <w:lvl w:ilvl="0" w:tplc="95E284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C23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865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60F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90D5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CBF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671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625C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016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70C8B"/>
    <w:multiLevelType w:val="hybridMultilevel"/>
    <w:tmpl w:val="9F68D21C"/>
    <w:lvl w:ilvl="0" w:tplc="F6A84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AF1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E5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E25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8E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A2F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25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25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D27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4349D5"/>
    <w:multiLevelType w:val="hybridMultilevel"/>
    <w:tmpl w:val="7B04B92A"/>
    <w:lvl w:ilvl="0" w:tplc="05B89C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307FB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8C25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498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AC2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EBD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0B5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C64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F83C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D151C"/>
    <w:multiLevelType w:val="hybridMultilevel"/>
    <w:tmpl w:val="2E3AB64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0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CE4"/>
    <w:rsid w:val="00090A18"/>
    <w:rsid w:val="0026453B"/>
    <w:rsid w:val="00275729"/>
    <w:rsid w:val="00293603"/>
    <w:rsid w:val="003A7344"/>
    <w:rsid w:val="00536BA6"/>
    <w:rsid w:val="005A0E99"/>
    <w:rsid w:val="006A78B3"/>
    <w:rsid w:val="00783881"/>
    <w:rsid w:val="0079354B"/>
    <w:rsid w:val="007A2812"/>
    <w:rsid w:val="0084651C"/>
    <w:rsid w:val="00D81F2D"/>
    <w:rsid w:val="00EF2CE4"/>
    <w:rsid w:val="00F8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4DB9CCE5"/>
  <w15:docId w15:val="{27E22F76-C56D-416C-9CBF-740A21D7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Tarterikez">
    <w:name w:val="No Spacing"/>
    <w:uiPriority w:val="1"/>
    <w:qFormat/>
    <w:rsid w:val="00EF2CE4"/>
    <w:pPr>
      <w:spacing w:after="0" w:line="240" w:lineRule="auto"/>
    </w:pPr>
  </w:style>
  <w:style w:type="paragraph" w:styleId="Zerrenda-paragrafoa">
    <w:name w:val="List Paragraph"/>
    <w:basedOn w:val="Normala"/>
    <w:uiPriority w:val="34"/>
    <w:qFormat/>
    <w:rsid w:val="00EF2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aweba">
    <w:name w:val="Normal (Web)"/>
    <w:basedOn w:val="Normala"/>
    <w:uiPriority w:val="99"/>
    <w:semiHidden/>
    <w:unhideWhenUsed/>
    <w:rsid w:val="006A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53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536BA6"/>
    <w:rPr>
      <w:rFonts w:ascii="Tahoma" w:hAnsi="Tahoma" w:cs="Tahoma"/>
      <w:sz w:val="16"/>
      <w:szCs w:val="16"/>
    </w:rPr>
  </w:style>
  <w:style w:type="table" w:styleId="Saretaduntaula">
    <w:name w:val="Table Grid"/>
    <w:basedOn w:val="Taulanormala"/>
    <w:uiPriority w:val="59"/>
    <w:rsid w:val="00846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2712">
          <w:marLeft w:val="28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29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566">
          <w:marLeft w:val="1483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930">
          <w:marLeft w:val="148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579">
          <w:marLeft w:val="148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441">
          <w:marLeft w:val="148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399">
          <w:marLeft w:val="148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120">
          <w:marLeft w:val="148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465">
          <w:marLeft w:val="148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106">
          <w:marLeft w:val="148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698">
          <w:marLeft w:val="1541"/>
          <w:marRight w:val="29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67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1464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3417">
          <w:marLeft w:val="148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6740">
          <w:marLeft w:val="562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5565">
          <w:marLeft w:val="86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77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8750">
          <w:marLeft w:val="1555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10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72">
          <w:marLeft w:val="1282"/>
          <w:marRight w:val="47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14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Alaitz Garate</cp:lastModifiedBy>
  <cp:revision>6</cp:revision>
  <dcterms:created xsi:type="dcterms:W3CDTF">2018-12-29T15:50:00Z</dcterms:created>
  <dcterms:modified xsi:type="dcterms:W3CDTF">2019-11-16T10:45:00Z</dcterms:modified>
</cp:coreProperties>
</file>